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32159906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CA170E">
        <w:rPr>
          <w:b/>
          <w:color w:val="2F5496" w:themeColor="accent5" w:themeShade="BF"/>
          <w:sz w:val="28"/>
          <w:szCs w:val="28"/>
          <w:u w:val="single"/>
        </w:rPr>
        <w:t>SEPTEMBER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CA170E">
        <w:rPr>
          <w:b/>
          <w:color w:val="2F5496" w:themeColor="accent5" w:themeShade="BF"/>
          <w:sz w:val="28"/>
          <w:szCs w:val="28"/>
          <w:u w:val="single"/>
        </w:rPr>
        <w:t>21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0AC2BD37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 xml:space="preserve">CANCELLATION OF THE GENERAL MEMBERSHIP MEETING OF </w:t>
      </w:r>
      <w:r w:rsidR="00CA170E">
        <w:rPr>
          <w:sz w:val="48"/>
          <w:szCs w:val="48"/>
        </w:rPr>
        <w:t>SEPTEMBER</w:t>
      </w:r>
      <w:r w:rsidRPr="0073344C">
        <w:rPr>
          <w:sz w:val="48"/>
          <w:szCs w:val="48"/>
        </w:rPr>
        <w:t xml:space="preserve"> </w:t>
      </w:r>
      <w:r w:rsidR="00CA170E">
        <w:rPr>
          <w:sz w:val="48"/>
          <w:szCs w:val="48"/>
        </w:rPr>
        <w:t>21</w:t>
      </w:r>
      <w:r w:rsidRPr="0073344C">
        <w:rPr>
          <w:sz w:val="48"/>
          <w:szCs w:val="48"/>
        </w:rPr>
        <w:t>, 2020</w:t>
      </w:r>
    </w:p>
    <w:p w14:paraId="52B9405B" w14:textId="77777777" w:rsidR="0073344C" w:rsidRDefault="0073344C" w:rsidP="00C46F34"/>
    <w:p w14:paraId="27E6C8D0" w14:textId="014EFE0E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 xml:space="preserve">SLMC General Meeting scheduled for Monday, </w:t>
      </w:r>
      <w:r w:rsidR="00CA170E">
        <w:rPr>
          <w:sz w:val="28"/>
          <w:szCs w:val="28"/>
        </w:rPr>
        <w:t>September</w:t>
      </w:r>
      <w:r w:rsidRPr="00FF74AD">
        <w:rPr>
          <w:sz w:val="28"/>
          <w:szCs w:val="28"/>
        </w:rPr>
        <w:t xml:space="preserve"> </w:t>
      </w:r>
      <w:r w:rsidR="00CA170E">
        <w:rPr>
          <w:sz w:val="28"/>
          <w:szCs w:val="28"/>
        </w:rPr>
        <w:t>21</w:t>
      </w:r>
      <w:r w:rsidRPr="00FF74AD">
        <w:rPr>
          <w:sz w:val="28"/>
          <w:szCs w:val="28"/>
        </w:rPr>
        <w:t>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7F487C">
        <w:rPr>
          <w:sz w:val="28"/>
          <w:szCs w:val="28"/>
        </w:rPr>
        <w:t>Todd Shannon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77B5E690" w14:textId="0E1E247D" w:rsidR="004E1E40" w:rsidRPr="00FF74AD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proofErr w:type="gramStart"/>
      <w:r w:rsidR="004E1E40">
        <w:rPr>
          <w:sz w:val="28"/>
          <w:szCs w:val="28"/>
        </w:rPr>
        <w:t>Hardin</w:t>
      </w:r>
      <w:r w:rsidR="000742C8" w:rsidRPr="00FF74AD">
        <w:rPr>
          <w:sz w:val="28"/>
          <w:szCs w:val="28"/>
        </w:rPr>
        <w:t xml:space="preserve">,   </w:t>
      </w:r>
      <w:proofErr w:type="gramEnd"/>
      <w:r w:rsidR="000742C8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007F5">
        <w:rPr>
          <w:sz w:val="28"/>
          <w:szCs w:val="28"/>
        </w:rPr>
        <w:t xml:space="preserve">SLMC </w:t>
      </w:r>
      <w:r w:rsidR="004E1E40">
        <w:rPr>
          <w:sz w:val="28"/>
          <w:szCs w:val="28"/>
        </w:rPr>
        <w:t>Webmaster</w:t>
      </w:r>
    </w:p>
    <w:sectPr w:rsidR="004E1E40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D335" w14:textId="77777777" w:rsidR="0026637C" w:rsidRDefault="0026637C" w:rsidP="008A406F">
      <w:pPr>
        <w:spacing w:after="0" w:line="240" w:lineRule="auto"/>
      </w:pPr>
      <w:r>
        <w:separator/>
      </w:r>
    </w:p>
  </w:endnote>
  <w:endnote w:type="continuationSeparator" w:id="0">
    <w:p w14:paraId="12A86663" w14:textId="77777777" w:rsidR="0026637C" w:rsidRDefault="0026637C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73A3" w14:textId="77777777" w:rsidR="0026637C" w:rsidRDefault="0026637C" w:rsidP="008A406F">
      <w:pPr>
        <w:spacing w:after="0" w:line="240" w:lineRule="auto"/>
      </w:pPr>
      <w:r>
        <w:separator/>
      </w:r>
    </w:p>
  </w:footnote>
  <w:footnote w:type="continuationSeparator" w:id="0">
    <w:p w14:paraId="790C6B8C" w14:textId="77777777" w:rsidR="0026637C" w:rsidRDefault="0026637C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C4D0A"/>
    <w:rsid w:val="000D7428"/>
    <w:rsid w:val="000E199C"/>
    <w:rsid w:val="000E277E"/>
    <w:rsid w:val="000E32B5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BC3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6637C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D7659"/>
    <w:rsid w:val="003F0728"/>
    <w:rsid w:val="003F34BD"/>
    <w:rsid w:val="00400F1B"/>
    <w:rsid w:val="00414349"/>
    <w:rsid w:val="0041513F"/>
    <w:rsid w:val="00416FDB"/>
    <w:rsid w:val="00430560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E1E40"/>
    <w:rsid w:val="004F3805"/>
    <w:rsid w:val="004F790B"/>
    <w:rsid w:val="004F7EE5"/>
    <w:rsid w:val="005007F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3057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144"/>
    <w:rsid w:val="00684568"/>
    <w:rsid w:val="00685D5A"/>
    <w:rsid w:val="006961A5"/>
    <w:rsid w:val="00697E79"/>
    <w:rsid w:val="006A19CF"/>
    <w:rsid w:val="006A5E07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7F487C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47A4C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AF5837"/>
    <w:rsid w:val="00B147F8"/>
    <w:rsid w:val="00B21956"/>
    <w:rsid w:val="00B23D78"/>
    <w:rsid w:val="00B379D3"/>
    <w:rsid w:val="00B438FC"/>
    <w:rsid w:val="00B45DC3"/>
    <w:rsid w:val="00B55F6F"/>
    <w:rsid w:val="00B60325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170E"/>
    <w:rsid w:val="00CA702F"/>
    <w:rsid w:val="00CB244C"/>
    <w:rsid w:val="00CB4254"/>
    <w:rsid w:val="00CB777B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81169"/>
    <w:rsid w:val="00EA2C78"/>
    <w:rsid w:val="00EA77DD"/>
    <w:rsid w:val="00EB0DA0"/>
    <w:rsid w:val="00EB2AF5"/>
    <w:rsid w:val="00EC20D8"/>
    <w:rsid w:val="00ED03DC"/>
    <w:rsid w:val="00ED3A29"/>
    <w:rsid w:val="00EE08DE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0732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DE19-689E-4EAA-9A4D-6D8A99A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3</cp:revision>
  <cp:lastPrinted>2020-02-27T20:34:00Z</cp:lastPrinted>
  <dcterms:created xsi:type="dcterms:W3CDTF">2020-10-10T20:07:00Z</dcterms:created>
  <dcterms:modified xsi:type="dcterms:W3CDTF">2020-10-10T20:09:00Z</dcterms:modified>
</cp:coreProperties>
</file>